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E6E" w:rsidRPr="00653E74" w:rsidRDefault="00C3176F" w:rsidP="00591E6E">
      <w:pPr>
        <w:pStyle w:val="1"/>
        <w:jc w:val="center"/>
        <w:rPr>
          <w:rFonts w:ascii="Times New Roman" w:hAnsi="Times New Roman"/>
          <w:color w:val="000000"/>
          <w:szCs w:val="28"/>
        </w:rPr>
      </w:pPr>
      <w:r w:rsidRPr="00C3176F">
        <w:rPr>
          <w:rFonts w:ascii="Times New Roman" w:hAnsi="Times New Roman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0.75pt;margin-top:0;width:41.25pt;height:52.8pt;z-index:251658240">
            <v:imagedata r:id="rId4" o:title="" croptop="18352f" cropbottom="6429f" cropleft="17296f" cropright="14755f"/>
            <w10:wrap type="topAndBottom"/>
          </v:shape>
          <o:OLEObject Type="Embed" ProgID="Photoshop.Image.4" ShapeID="_x0000_s1027" DrawAspect="Content" ObjectID="_1625397979" r:id="rId5"/>
        </w:pict>
      </w:r>
      <w:r w:rsidR="00591E6E" w:rsidRPr="00653E74">
        <w:rPr>
          <w:rFonts w:ascii="Times New Roman" w:hAnsi="Times New Roman"/>
          <w:color w:val="000000"/>
          <w:szCs w:val="28"/>
        </w:rPr>
        <w:t xml:space="preserve">ВІННИЦЬКА МІСЬКА РАДА </w:t>
      </w:r>
    </w:p>
    <w:p w:rsidR="00591E6E" w:rsidRPr="00653E74" w:rsidRDefault="00591E6E" w:rsidP="00591E6E">
      <w:pPr>
        <w:pStyle w:val="1"/>
        <w:jc w:val="center"/>
        <w:rPr>
          <w:rFonts w:ascii="Times New Roman" w:hAnsi="Times New Roman"/>
          <w:color w:val="000000"/>
          <w:szCs w:val="28"/>
        </w:rPr>
      </w:pPr>
      <w:r w:rsidRPr="00653E74">
        <w:rPr>
          <w:rFonts w:ascii="Times New Roman" w:hAnsi="Times New Roman"/>
          <w:color w:val="000000"/>
          <w:szCs w:val="28"/>
        </w:rPr>
        <w:t xml:space="preserve">ДЕПАРТАМЕНТ  ОХОРОНИ ЗДОРОВ’Я  </w:t>
      </w:r>
    </w:p>
    <w:p w:rsidR="00591E6E" w:rsidRPr="00653E74" w:rsidRDefault="00591E6E" w:rsidP="00591E6E">
      <w:pPr>
        <w:pStyle w:val="1"/>
        <w:jc w:val="center"/>
        <w:rPr>
          <w:rFonts w:ascii="Times New Roman" w:hAnsi="Times New Roman"/>
          <w:b/>
          <w:color w:val="000000"/>
          <w:szCs w:val="28"/>
        </w:rPr>
      </w:pPr>
      <w:r w:rsidRPr="00653E74">
        <w:rPr>
          <w:rFonts w:ascii="Times New Roman" w:hAnsi="Times New Roman"/>
          <w:b/>
          <w:color w:val="000000"/>
          <w:szCs w:val="28"/>
        </w:rPr>
        <w:t xml:space="preserve">Комунальне  некомерційне  підприємство </w:t>
      </w:r>
    </w:p>
    <w:p w:rsidR="00591E6E" w:rsidRPr="00653E74" w:rsidRDefault="004B4EBB" w:rsidP="004B4EBB">
      <w:pPr>
        <w:pStyle w:val="1"/>
        <w:spacing w:line="360" w:lineRule="auto"/>
        <w:ind w:right="-142"/>
        <w:jc w:val="center"/>
        <w:rPr>
          <w:rFonts w:ascii="Times New Roman" w:hAnsi="Times New Roman"/>
          <w:b/>
          <w:color w:val="000000"/>
          <w:spacing w:val="20"/>
          <w:szCs w:val="28"/>
        </w:rPr>
      </w:pPr>
      <w:r w:rsidRPr="00653E74">
        <w:rPr>
          <w:rFonts w:ascii="Times New Roman" w:hAnsi="Times New Roman"/>
          <w:b/>
          <w:color w:val="000000"/>
          <w:spacing w:val="20"/>
          <w:szCs w:val="28"/>
        </w:rPr>
        <w:t>«</w:t>
      </w:r>
      <w:r w:rsidR="00591E6E" w:rsidRPr="00653E74">
        <w:rPr>
          <w:rFonts w:ascii="Times New Roman" w:hAnsi="Times New Roman"/>
          <w:b/>
          <w:color w:val="000000"/>
          <w:spacing w:val="20"/>
          <w:szCs w:val="28"/>
        </w:rPr>
        <w:t>Вінницька міська клінічна лікарня швидкої медичної допомоги</w:t>
      </w:r>
      <w:r w:rsidRPr="00653E74">
        <w:rPr>
          <w:rFonts w:ascii="Times New Roman" w:hAnsi="Times New Roman"/>
          <w:b/>
          <w:color w:val="000000"/>
          <w:spacing w:val="20"/>
          <w:szCs w:val="28"/>
        </w:rPr>
        <w:t>»</w:t>
      </w:r>
    </w:p>
    <w:p w:rsidR="00591E6E" w:rsidRPr="00653E74" w:rsidRDefault="00C3176F" w:rsidP="00591E6E">
      <w:pPr>
        <w:pStyle w:val="1"/>
        <w:jc w:val="center"/>
        <w:rPr>
          <w:rStyle w:val="a3"/>
          <w:rFonts w:ascii="Times New Roman" w:hAnsi="Times New Roman"/>
          <w:szCs w:val="28"/>
        </w:rPr>
      </w:pPr>
      <w:r w:rsidRPr="00C3176F">
        <w:rPr>
          <w:rFonts w:ascii="Times New Roman" w:hAnsi="Times New Roman"/>
          <w:noProof/>
          <w:szCs w:val="28"/>
          <w:lang w:eastAsia="uk-UA"/>
        </w:rPr>
        <w:pict>
          <v:line id="Пряма сполучна лінія 2" o:spid="_x0000_s1026" style="position:absolute;left:0;text-align:left;z-index:251660288;visibility:visible;mso-wrap-distance-top:-3e-5mm;mso-wrap-distance-bottom:-3e-5mm;mso-position-horizontal:left;mso-position-horizontal-relative:margin" from="0,.9pt" to="466.4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" strokecolor="black [3200]" strokeweight="1.5pt">
            <v:stroke joinstyle="miter"/>
            <w10:wrap anchorx="margin"/>
          </v:line>
        </w:pict>
      </w:r>
      <w:r w:rsidR="00591E6E" w:rsidRPr="00653E74">
        <w:rPr>
          <w:rFonts w:ascii="Times New Roman" w:hAnsi="Times New Roman"/>
          <w:color w:val="000000"/>
          <w:szCs w:val="28"/>
        </w:rPr>
        <w:t>21032, м. Вінниця, вул. Київська, 68, телефон 665-339, факс 66-45-68</w:t>
      </w:r>
      <w:r w:rsidR="00591E6E" w:rsidRPr="00653E74">
        <w:rPr>
          <w:rFonts w:ascii="Times New Roman" w:hAnsi="Times New Roman"/>
          <w:color w:val="000000"/>
          <w:szCs w:val="28"/>
        </w:rPr>
        <w:br/>
      </w:r>
      <w:r w:rsidR="00591E6E" w:rsidRPr="00653E74">
        <w:rPr>
          <w:rFonts w:ascii="Times New Roman" w:hAnsi="Times New Roman"/>
          <w:color w:val="000000"/>
          <w:szCs w:val="28"/>
          <w:lang w:val="en-US"/>
        </w:rPr>
        <w:t>e</w:t>
      </w:r>
      <w:r w:rsidR="00591E6E" w:rsidRPr="00653E74">
        <w:rPr>
          <w:rFonts w:ascii="Times New Roman" w:hAnsi="Times New Roman"/>
          <w:color w:val="000000"/>
          <w:szCs w:val="28"/>
        </w:rPr>
        <w:t>-</w:t>
      </w:r>
      <w:r w:rsidR="00591E6E" w:rsidRPr="00653E74">
        <w:rPr>
          <w:rFonts w:ascii="Times New Roman" w:hAnsi="Times New Roman"/>
          <w:color w:val="000000"/>
          <w:szCs w:val="28"/>
          <w:lang w:val="en-US"/>
        </w:rPr>
        <w:t>mail</w:t>
      </w:r>
      <w:r w:rsidR="00591E6E" w:rsidRPr="00653E74">
        <w:rPr>
          <w:rFonts w:ascii="Times New Roman" w:hAnsi="Times New Roman"/>
          <w:color w:val="000000"/>
          <w:szCs w:val="28"/>
        </w:rPr>
        <w:t xml:space="preserve">: </w:t>
      </w:r>
      <w:hyperlink r:id="rId6" w:history="1">
        <w:r w:rsidR="00591E6E" w:rsidRPr="00653E74">
          <w:rPr>
            <w:rStyle w:val="a3"/>
            <w:rFonts w:ascii="Times New Roman" w:hAnsi="Times New Roman"/>
            <w:szCs w:val="28"/>
            <w:lang w:val="en-US"/>
          </w:rPr>
          <w:t>mklshmd</w:t>
        </w:r>
        <w:r w:rsidR="00591E6E" w:rsidRPr="00653E74">
          <w:rPr>
            <w:rStyle w:val="a3"/>
            <w:rFonts w:ascii="Times New Roman" w:hAnsi="Times New Roman"/>
            <w:szCs w:val="28"/>
          </w:rPr>
          <w:t>@</w:t>
        </w:r>
        <w:r w:rsidR="00591E6E" w:rsidRPr="00653E74">
          <w:rPr>
            <w:rStyle w:val="a3"/>
            <w:rFonts w:ascii="Times New Roman" w:hAnsi="Times New Roman"/>
            <w:szCs w:val="28"/>
            <w:lang w:val="en-US"/>
          </w:rPr>
          <w:t>ukr</w:t>
        </w:r>
        <w:r w:rsidR="00591E6E" w:rsidRPr="00653E74">
          <w:rPr>
            <w:rStyle w:val="a3"/>
            <w:rFonts w:ascii="Times New Roman" w:hAnsi="Times New Roman"/>
            <w:szCs w:val="28"/>
          </w:rPr>
          <w:t>.</w:t>
        </w:r>
        <w:r w:rsidR="00591E6E" w:rsidRPr="00653E74">
          <w:rPr>
            <w:rStyle w:val="a3"/>
            <w:rFonts w:ascii="Times New Roman" w:hAnsi="Times New Roman"/>
            <w:szCs w:val="28"/>
            <w:lang w:val="ru-RU"/>
          </w:rPr>
          <w:t>ne</w:t>
        </w:r>
        <w:proofErr w:type="spellStart"/>
        <w:r w:rsidR="00591E6E" w:rsidRPr="00653E74">
          <w:rPr>
            <w:rStyle w:val="a3"/>
            <w:rFonts w:ascii="Times New Roman" w:hAnsi="Times New Roman"/>
            <w:szCs w:val="28"/>
            <w:lang w:val="ru-RU"/>
          </w:rPr>
          <w:t>t</w:t>
        </w:r>
        <w:proofErr w:type="spellEnd"/>
      </w:hyperlink>
    </w:p>
    <w:p w:rsidR="00591E6E" w:rsidRPr="00653E74" w:rsidRDefault="00591E6E" w:rsidP="00591E6E">
      <w:pPr>
        <w:pStyle w:val="1"/>
        <w:jc w:val="center"/>
        <w:rPr>
          <w:rFonts w:ascii="Times New Roman" w:hAnsi="Times New Roman"/>
          <w:i/>
          <w:color w:val="000000"/>
          <w:szCs w:val="28"/>
        </w:rPr>
      </w:pPr>
    </w:p>
    <w:p w:rsidR="00591E6E" w:rsidRPr="00F175E3" w:rsidRDefault="00591E6E" w:rsidP="006D7CE0">
      <w:pPr>
        <w:pStyle w:val="a4"/>
        <w:spacing w:line="276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F175E3">
        <w:rPr>
          <w:rFonts w:ascii="Times New Roman" w:hAnsi="Times New Roman" w:cs="Times New Roman"/>
          <w:sz w:val="26"/>
          <w:szCs w:val="26"/>
          <w:lang w:val="uk-UA"/>
        </w:rPr>
        <w:t>«</w:t>
      </w:r>
      <w:r w:rsidR="006D7CE0">
        <w:rPr>
          <w:rFonts w:ascii="Times New Roman" w:hAnsi="Times New Roman" w:cs="Times New Roman"/>
          <w:sz w:val="26"/>
          <w:szCs w:val="26"/>
          <w:lang w:val="uk-UA"/>
        </w:rPr>
        <w:t>23</w:t>
      </w:r>
      <w:r w:rsidRPr="00F175E3">
        <w:rPr>
          <w:rFonts w:ascii="Times New Roman" w:hAnsi="Times New Roman" w:cs="Times New Roman"/>
          <w:sz w:val="26"/>
          <w:szCs w:val="26"/>
          <w:lang w:val="uk-UA"/>
        </w:rPr>
        <w:t>»</w:t>
      </w:r>
      <w:r w:rsidR="006D7CE0">
        <w:rPr>
          <w:rFonts w:ascii="Times New Roman" w:hAnsi="Times New Roman" w:cs="Times New Roman"/>
          <w:sz w:val="26"/>
          <w:szCs w:val="26"/>
          <w:lang w:val="uk-UA"/>
        </w:rPr>
        <w:t xml:space="preserve">   07    </w:t>
      </w:r>
      <w:r w:rsidRPr="00F175E3">
        <w:rPr>
          <w:rFonts w:ascii="Times New Roman" w:hAnsi="Times New Roman" w:cs="Times New Roman"/>
          <w:sz w:val="26"/>
          <w:szCs w:val="26"/>
          <w:lang w:val="uk-UA"/>
        </w:rPr>
        <w:t>201</w:t>
      </w:r>
      <w:r w:rsidR="00042002" w:rsidRPr="00F175E3">
        <w:rPr>
          <w:rFonts w:ascii="Times New Roman" w:hAnsi="Times New Roman" w:cs="Times New Roman"/>
          <w:sz w:val="26"/>
          <w:szCs w:val="26"/>
          <w:lang w:val="uk-UA"/>
        </w:rPr>
        <w:t>9</w:t>
      </w:r>
      <w:r w:rsidRPr="00F175E3">
        <w:rPr>
          <w:rFonts w:ascii="Times New Roman" w:hAnsi="Times New Roman" w:cs="Times New Roman"/>
          <w:sz w:val="26"/>
          <w:szCs w:val="26"/>
          <w:lang w:val="uk-UA"/>
        </w:rPr>
        <w:t>р.  № 01-26/</w:t>
      </w:r>
      <w:r w:rsidR="006D7CE0">
        <w:rPr>
          <w:rFonts w:ascii="Times New Roman" w:hAnsi="Times New Roman" w:cs="Times New Roman"/>
          <w:sz w:val="26"/>
          <w:szCs w:val="26"/>
          <w:lang w:val="uk-UA"/>
        </w:rPr>
        <w:t>1240</w:t>
      </w:r>
    </w:p>
    <w:p w:rsidR="00E92361" w:rsidRDefault="00E92361" w:rsidP="00E92361">
      <w:pPr>
        <w:jc w:val="center"/>
        <w:rPr>
          <w:sz w:val="32"/>
          <w:szCs w:val="32"/>
          <w:lang w:val="uk-UA"/>
        </w:rPr>
      </w:pPr>
      <w:bookmarkStart w:id="0" w:name="_GoBack"/>
      <w:bookmarkEnd w:id="0"/>
    </w:p>
    <w:p w:rsidR="005752E4" w:rsidRPr="00F175E3" w:rsidRDefault="005752E4" w:rsidP="00E92361">
      <w:pPr>
        <w:jc w:val="center"/>
        <w:rPr>
          <w:b/>
          <w:bCs/>
          <w:sz w:val="28"/>
          <w:szCs w:val="28"/>
          <w:lang w:val="uk-UA"/>
        </w:rPr>
      </w:pPr>
      <w:r w:rsidRPr="00F175E3">
        <w:rPr>
          <w:b/>
          <w:bCs/>
          <w:sz w:val="28"/>
          <w:szCs w:val="28"/>
          <w:lang w:val="uk-UA"/>
        </w:rPr>
        <w:t>Звіт</w:t>
      </w:r>
    </w:p>
    <w:p w:rsidR="00E92361" w:rsidRPr="00F175E3" w:rsidRDefault="005752E4" w:rsidP="00E92361">
      <w:pPr>
        <w:jc w:val="center"/>
        <w:rPr>
          <w:sz w:val="28"/>
          <w:szCs w:val="28"/>
          <w:lang w:val="uk-UA"/>
        </w:rPr>
      </w:pPr>
      <w:r w:rsidRPr="00F175E3">
        <w:rPr>
          <w:sz w:val="28"/>
          <w:szCs w:val="28"/>
          <w:lang w:val="uk-UA"/>
        </w:rPr>
        <w:t xml:space="preserve"> по інвентаризації основних засобів за 2018 рік</w:t>
      </w:r>
    </w:p>
    <w:p w:rsidR="005752E4" w:rsidRPr="00F175E3" w:rsidRDefault="005752E4" w:rsidP="00E92361">
      <w:pPr>
        <w:ind w:firstLine="360"/>
        <w:rPr>
          <w:sz w:val="26"/>
          <w:szCs w:val="26"/>
          <w:lang w:val="uk-UA"/>
        </w:rPr>
      </w:pPr>
    </w:p>
    <w:p w:rsidR="005752E4" w:rsidRPr="00F175E3" w:rsidRDefault="005752E4" w:rsidP="005752E4">
      <w:pPr>
        <w:ind w:firstLine="360"/>
        <w:jc w:val="center"/>
        <w:rPr>
          <w:sz w:val="26"/>
          <w:szCs w:val="26"/>
          <w:lang w:val="uk-UA"/>
        </w:rPr>
      </w:pPr>
      <w:r w:rsidRPr="00F175E3">
        <w:rPr>
          <w:sz w:val="26"/>
          <w:szCs w:val="26"/>
          <w:lang w:val="uk-UA"/>
        </w:rPr>
        <w:t>ПРОТОКОЛ</w:t>
      </w:r>
    </w:p>
    <w:p w:rsidR="005752E4" w:rsidRPr="00F175E3" w:rsidRDefault="00F175E3" w:rsidP="005752E4">
      <w:pPr>
        <w:ind w:firstLine="360"/>
        <w:jc w:val="center"/>
        <w:rPr>
          <w:sz w:val="26"/>
          <w:szCs w:val="26"/>
          <w:lang w:val="uk-UA"/>
        </w:rPr>
      </w:pPr>
      <w:r w:rsidRPr="00F175E3">
        <w:rPr>
          <w:sz w:val="26"/>
          <w:szCs w:val="26"/>
          <w:lang w:val="uk-UA"/>
        </w:rPr>
        <w:t>з</w:t>
      </w:r>
      <w:r w:rsidR="005752E4" w:rsidRPr="00F175E3">
        <w:rPr>
          <w:sz w:val="26"/>
          <w:szCs w:val="26"/>
          <w:lang w:val="uk-UA"/>
        </w:rPr>
        <w:t>асідання інвентаризаційної комісії</w:t>
      </w:r>
    </w:p>
    <w:p w:rsidR="005752E4" w:rsidRPr="00F175E3" w:rsidRDefault="005752E4" w:rsidP="005752E4">
      <w:pPr>
        <w:ind w:firstLine="360"/>
        <w:jc w:val="center"/>
        <w:rPr>
          <w:sz w:val="26"/>
          <w:szCs w:val="26"/>
          <w:lang w:val="uk-UA"/>
        </w:rPr>
      </w:pPr>
    </w:p>
    <w:p w:rsidR="005752E4" w:rsidRPr="00F175E3" w:rsidRDefault="005752E4" w:rsidP="005752E4">
      <w:pPr>
        <w:ind w:firstLine="360"/>
        <w:rPr>
          <w:sz w:val="26"/>
          <w:szCs w:val="26"/>
          <w:lang w:val="uk-UA"/>
        </w:rPr>
      </w:pPr>
      <w:r w:rsidRPr="00F175E3">
        <w:rPr>
          <w:sz w:val="26"/>
          <w:szCs w:val="26"/>
          <w:lang w:val="uk-UA"/>
        </w:rPr>
        <w:t>Інвентаризація проводилась на основі наказу головного лікаря від 01.11.2018р. №126 «Про проведення планової  щорічної інвентаризації матеріальних цінностей».</w:t>
      </w:r>
    </w:p>
    <w:p w:rsidR="005752E4" w:rsidRPr="00F175E3" w:rsidRDefault="005752E4" w:rsidP="00E92361">
      <w:pPr>
        <w:ind w:firstLine="360"/>
        <w:rPr>
          <w:sz w:val="26"/>
          <w:szCs w:val="26"/>
          <w:lang w:val="uk-UA"/>
        </w:rPr>
      </w:pPr>
      <w:r w:rsidRPr="00F175E3">
        <w:rPr>
          <w:sz w:val="26"/>
          <w:szCs w:val="26"/>
          <w:lang w:val="uk-UA"/>
        </w:rPr>
        <w:t>Результати інвентаризації:</w:t>
      </w:r>
    </w:p>
    <w:tbl>
      <w:tblPr>
        <w:tblStyle w:val="a7"/>
        <w:tblW w:w="9767" w:type="dxa"/>
        <w:tblLayout w:type="fixed"/>
        <w:tblLook w:val="04A0"/>
      </w:tblPr>
      <w:tblGrid>
        <w:gridCol w:w="595"/>
        <w:gridCol w:w="2348"/>
        <w:gridCol w:w="850"/>
        <w:gridCol w:w="1276"/>
        <w:gridCol w:w="850"/>
        <w:gridCol w:w="1418"/>
        <w:gridCol w:w="1215"/>
        <w:gridCol w:w="1215"/>
      </w:tblGrid>
      <w:tr w:rsidR="005752E4" w:rsidTr="005752E4">
        <w:tc>
          <w:tcPr>
            <w:tcW w:w="595" w:type="dxa"/>
            <w:vMerge w:val="restart"/>
            <w:vAlign w:val="center"/>
          </w:tcPr>
          <w:p w:rsidR="005752E4" w:rsidRPr="005752E4" w:rsidRDefault="005752E4" w:rsidP="005752E4">
            <w:pPr>
              <w:jc w:val="center"/>
              <w:rPr>
                <w:lang w:val="uk-UA"/>
              </w:rPr>
            </w:pPr>
            <w:r w:rsidRPr="005752E4">
              <w:rPr>
                <w:lang w:val="uk-UA"/>
              </w:rPr>
              <w:t>№ п/п</w:t>
            </w:r>
          </w:p>
        </w:tc>
        <w:tc>
          <w:tcPr>
            <w:tcW w:w="2348" w:type="dxa"/>
            <w:vMerge w:val="restart"/>
            <w:vAlign w:val="center"/>
          </w:tcPr>
          <w:p w:rsidR="005752E4" w:rsidRPr="005752E4" w:rsidRDefault="005752E4" w:rsidP="005752E4">
            <w:pPr>
              <w:jc w:val="center"/>
              <w:rPr>
                <w:lang w:val="uk-UA"/>
              </w:rPr>
            </w:pPr>
            <w:r w:rsidRPr="005752E4">
              <w:rPr>
                <w:lang w:val="uk-UA"/>
              </w:rPr>
              <w:t>Найменування цінностей</w:t>
            </w:r>
          </w:p>
        </w:tc>
        <w:tc>
          <w:tcPr>
            <w:tcW w:w="2126" w:type="dxa"/>
            <w:gridSpan w:val="2"/>
            <w:vAlign w:val="center"/>
          </w:tcPr>
          <w:p w:rsidR="005752E4" w:rsidRPr="005752E4" w:rsidRDefault="005752E4" w:rsidP="005752E4">
            <w:pPr>
              <w:jc w:val="center"/>
              <w:rPr>
                <w:lang w:val="uk-UA"/>
              </w:rPr>
            </w:pPr>
            <w:r w:rsidRPr="005752E4">
              <w:rPr>
                <w:lang w:val="uk-UA"/>
              </w:rPr>
              <w:t xml:space="preserve">Значиться в </w:t>
            </w:r>
            <w:proofErr w:type="spellStart"/>
            <w:r w:rsidRPr="005752E4">
              <w:rPr>
                <w:lang w:val="uk-UA"/>
              </w:rPr>
              <w:t>інвен</w:t>
            </w:r>
            <w:proofErr w:type="spellEnd"/>
            <w:r w:rsidRPr="005752E4">
              <w:rPr>
                <w:lang w:val="uk-UA"/>
              </w:rPr>
              <w:t>. описі</w:t>
            </w:r>
          </w:p>
        </w:tc>
        <w:tc>
          <w:tcPr>
            <w:tcW w:w="2268" w:type="dxa"/>
            <w:gridSpan w:val="2"/>
            <w:vAlign w:val="center"/>
          </w:tcPr>
          <w:p w:rsidR="005752E4" w:rsidRPr="005752E4" w:rsidRDefault="005752E4" w:rsidP="005752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Фактична наявність</w:t>
            </w:r>
          </w:p>
        </w:tc>
        <w:tc>
          <w:tcPr>
            <w:tcW w:w="2430" w:type="dxa"/>
            <w:gridSpan w:val="2"/>
            <w:vAlign w:val="center"/>
          </w:tcPr>
          <w:p w:rsidR="005752E4" w:rsidRDefault="005752E4" w:rsidP="005752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Результат</w:t>
            </w:r>
          </w:p>
        </w:tc>
      </w:tr>
      <w:tr w:rsidR="005752E4" w:rsidTr="005752E4">
        <w:tc>
          <w:tcPr>
            <w:tcW w:w="595" w:type="dxa"/>
            <w:vMerge/>
            <w:vAlign w:val="center"/>
          </w:tcPr>
          <w:p w:rsidR="005752E4" w:rsidRPr="005752E4" w:rsidRDefault="005752E4" w:rsidP="005752E4">
            <w:pPr>
              <w:jc w:val="center"/>
              <w:rPr>
                <w:lang w:val="uk-UA"/>
              </w:rPr>
            </w:pPr>
          </w:p>
        </w:tc>
        <w:tc>
          <w:tcPr>
            <w:tcW w:w="2348" w:type="dxa"/>
            <w:vMerge/>
            <w:vAlign w:val="center"/>
          </w:tcPr>
          <w:p w:rsidR="005752E4" w:rsidRPr="005752E4" w:rsidRDefault="005752E4" w:rsidP="005752E4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5752E4" w:rsidRPr="005752E4" w:rsidRDefault="005752E4" w:rsidP="005752E4">
            <w:pPr>
              <w:jc w:val="center"/>
              <w:rPr>
                <w:lang w:val="uk-UA"/>
              </w:rPr>
            </w:pPr>
            <w:proofErr w:type="spellStart"/>
            <w:r w:rsidRPr="005752E4">
              <w:rPr>
                <w:lang w:val="uk-UA"/>
              </w:rPr>
              <w:t>К-сть</w:t>
            </w:r>
            <w:proofErr w:type="spellEnd"/>
          </w:p>
        </w:tc>
        <w:tc>
          <w:tcPr>
            <w:tcW w:w="1276" w:type="dxa"/>
            <w:vAlign w:val="center"/>
          </w:tcPr>
          <w:p w:rsidR="005752E4" w:rsidRPr="005752E4" w:rsidRDefault="005752E4" w:rsidP="005752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Сума (грн.)</w:t>
            </w:r>
          </w:p>
        </w:tc>
        <w:tc>
          <w:tcPr>
            <w:tcW w:w="850" w:type="dxa"/>
            <w:vAlign w:val="center"/>
          </w:tcPr>
          <w:p w:rsidR="005752E4" w:rsidRPr="005752E4" w:rsidRDefault="005752E4" w:rsidP="0077302B">
            <w:pPr>
              <w:jc w:val="center"/>
              <w:rPr>
                <w:lang w:val="uk-UA"/>
              </w:rPr>
            </w:pPr>
            <w:proofErr w:type="spellStart"/>
            <w:r w:rsidRPr="005752E4">
              <w:rPr>
                <w:lang w:val="uk-UA"/>
              </w:rPr>
              <w:t>К-сть</w:t>
            </w:r>
            <w:proofErr w:type="spellEnd"/>
          </w:p>
        </w:tc>
        <w:tc>
          <w:tcPr>
            <w:tcW w:w="1418" w:type="dxa"/>
            <w:vAlign w:val="center"/>
          </w:tcPr>
          <w:p w:rsidR="005752E4" w:rsidRPr="005752E4" w:rsidRDefault="005752E4" w:rsidP="007730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Сума</w:t>
            </w:r>
          </w:p>
        </w:tc>
        <w:tc>
          <w:tcPr>
            <w:tcW w:w="1215" w:type="dxa"/>
            <w:vAlign w:val="center"/>
          </w:tcPr>
          <w:p w:rsidR="005752E4" w:rsidRPr="005752E4" w:rsidRDefault="005752E4" w:rsidP="005752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залишки</w:t>
            </w:r>
          </w:p>
        </w:tc>
        <w:tc>
          <w:tcPr>
            <w:tcW w:w="1215" w:type="dxa"/>
          </w:tcPr>
          <w:p w:rsidR="005752E4" w:rsidRPr="005752E4" w:rsidRDefault="005752E4" w:rsidP="005752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недостачі</w:t>
            </w:r>
          </w:p>
        </w:tc>
      </w:tr>
      <w:tr w:rsidR="001426D5" w:rsidTr="005752E4">
        <w:tc>
          <w:tcPr>
            <w:tcW w:w="595" w:type="dxa"/>
          </w:tcPr>
          <w:p w:rsidR="001426D5" w:rsidRPr="005752E4" w:rsidRDefault="001426D5" w:rsidP="00E92361">
            <w:pPr>
              <w:rPr>
                <w:sz w:val="24"/>
                <w:szCs w:val="24"/>
                <w:lang w:val="uk-UA"/>
              </w:rPr>
            </w:pPr>
            <w:r w:rsidRPr="005752E4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348" w:type="dxa"/>
          </w:tcPr>
          <w:p w:rsidR="001426D5" w:rsidRPr="005752E4" w:rsidRDefault="001426D5" w:rsidP="00E92361">
            <w:pPr>
              <w:rPr>
                <w:sz w:val="24"/>
                <w:szCs w:val="24"/>
                <w:lang w:val="uk-UA"/>
              </w:rPr>
            </w:pPr>
            <w:r w:rsidRPr="005752E4">
              <w:rPr>
                <w:sz w:val="24"/>
                <w:szCs w:val="24"/>
                <w:lang w:val="uk-UA"/>
              </w:rPr>
              <w:t>Земельна ділянка</w:t>
            </w:r>
          </w:p>
        </w:tc>
        <w:tc>
          <w:tcPr>
            <w:tcW w:w="850" w:type="dxa"/>
            <w:vAlign w:val="center"/>
          </w:tcPr>
          <w:p w:rsidR="001426D5" w:rsidRPr="005752E4" w:rsidRDefault="001426D5" w:rsidP="005752E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vAlign w:val="center"/>
          </w:tcPr>
          <w:p w:rsidR="001426D5" w:rsidRPr="005752E4" w:rsidRDefault="001426D5" w:rsidP="005752E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26593427</w:t>
            </w:r>
          </w:p>
        </w:tc>
        <w:tc>
          <w:tcPr>
            <w:tcW w:w="850" w:type="dxa"/>
            <w:vAlign w:val="center"/>
          </w:tcPr>
          <w:p w:rsidR="001426D5" w:rsidRPr="005752E4" w:rsidRDefault="001426D5" w:rsidP="0077302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  <w:vAlign w:val="center"/>
          </w:tcPr>
          <w:p w:rsidR="001426D5" w:rsidRPr="005752E4" w:rsidRDefault="001426D5" w:rsidP="0077302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26593427</w:t>
            </w:r>
          </w:p>
        </w:tc>
        <w:tc>
          <w:tcPr>
            <w:tcW w:w="1215" w:type="dxa"/>
            <w:vAlign w:val="center"/>
          </w:tcPr>
          <w:p w:rsidR="001426D5" w:rsidRPr="005752E4" w:rsidRDefault="00F175E3" w:rsidP="005752E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15" w:type="dxa"/>
            <w:vAlign w:val="center"/>
          </w:tcPr>
          <w:p w:rsidR="001426D5" w:rsidRPr="005752E4" w:rsidRDefault="00F175E3" w:rsidP="005752E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F175E3" w:rsidTr="005752E4">
        <w:tc>
          <w:tcPr>
            <w:tcW w:w="595" w:type="dxa"/>
          </w:tcPr>
          <w:p w:rsidR="00F175E3" w:rsidRPr="005752E4" w:rsidRDefault="00F175E3" w:rsidP="00E9236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2348" w:type="dxa"/>
          </w:tcPr>
          <w:p w:rsidR="00F175E3" w:rsidRPr="005752E4" w:rsidRDefault="00F175E3" w:rsidP="00E9236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Будинки та споруди</w:t>
            </w:r>
          </w:p>
        </w:tc>
        <w:tc>
          <w:tcPr>
            <w:tcW w:w="850" w:type="dxa"/>
            <w:vAlign w:val="center"/>
          </w:tcPr>
          <w:p w:rsidR="00F175E3" w:rsidRPr="005752E4" w:rsidRDefault="00F175E3" w:rsidP="005752E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1276" w:type="dxa"/>
            <w:vAlign w:val="center"/>
          </w:tcPr>
          <w:p w:rsidR="00F175E3" w:rsidRPr="005752E4" w:rsidRDefault="00F175E3" w:rsidP="005752E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14782914</w:t>
            </w:r>
          </w:p>
        </w:tc>
        <w:tc>
          <w:tcPr>
            <w:tcW w:w="850" w:type="dxa"/>
            <w:vAlign w:val="center"/>
          </w:tcPr>
          <w:p w:rsidR="00F175E3" w:rsidRPr="005752E4" w:rsidRDefault="00F175E3" w:rsidP="0077302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1418" w:type="dxa"/>
            <w:vAlign w:val="center"/>
          </w:tcPr>
          <w:p w:rsidR="00F175E3" w:rsidRPr="005752E4" w:rsidRDefault="00F175E3" w:rsidP="0077302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14782914</w:t>
            </w:r>
          </w:p>
        </w:tc>
        <w:tc>
          <w:tcPr>
            <w:tcW w:w="1215" w:type="dxa"/>
            <w:vAlign w:val="center"/>
          </w:tcPr>
          <w:p w:rsidR="00F175E3" w:rsidRPr="005752E4" w:rsidRDefault="00F175E3" w:rsidP="0077302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15" w:type="dxa"/>
            <w:vAlign w:val="center"/>
          </w:tcPr>
          <w:p w:rsidR="00F175E3" w:rsidRPr="005752E4" w:rsidRDefault="00F175E3" w:rsidP="0077302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F175E3" w:rsidTr="005752E4">
        <w:tc>
          <w:tcPr>
            <w:tcW w:w="595" w:type="dxa"/>
          </w:tcPr>
          <w:p w:rsidR="00F175E3" w:rsidRPr="005752E4" w:rsidRDefault="00F175E3" w:rsidP="00E9236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2348" w:type="dxa"/>
          </w:tcPr>
          <w:p w:rsidR="00F175E3" w:rsidRPr="005752E4" w:rsidRDefault="00F175E3" w:rsidP="00E9236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Машини та </w:t>
            </w:r>
            <w:proofErr w:type="spellStart"/>
            <w:r>
              <w:rPr>
                <w:sz w:val="24"/>
                <w:szCs w:val="24"/>
                <w:lang w:val="uk-UA"/>
              </w:rPr>
              <w:t>обладн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850" w:type="dxa"/>
            <w:vAlign w:val="center"/>
          </w:tcPr>
          <w:p w:rsidR="00F175E3" w:rsidRPr="005752E4" w:rsidRDefault="00F175E3" w:rsidP="005752E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688</w:t>
            </w:r>
          </w:p>
        </w:tc>
        <w:tc>
          <w:tcPr>
            <w:tcW w:w="1276" w:type="dxa"/>
            <w:vAlign w:val="center"/>
          </w:tcPr>
          <w:p w:rsidR="00F175E3" w:rsidRPr="005752E4" w:rsidRDefault="00F175E3" w:rsidP="005752E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19422063</w:t>
            </w:r>
          </w:p>
        </w:tc>
        <w:tc>
          <w:tcPr>
            <w:tcW w:w="850" w:type="dxa"/>
            <w:vAlign w:val="center"/>
          </w:tcPr>
          <w:p w:rsidR="00F175E3" w:rsidRPr="005752E4" w:rsidRDefault="00F175E3" w:rsidP="0077302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688</w:t>
            </w:r>
          </w:p>
        </w:tc>
        <w:tc>
          <w:tcPr>
            <w:tcW w:w="1418" w:type="dxa"/>
            <w:vAlign w:val="center"/>
          </w:tcPr>
          <w:p w:rsidR="00F175E3" w:rsidRPr="005752E4" w:rsidRDefault="00F175E3" w:rsidP="0077302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19422063</w:t>
            </w:r>
          </w:p>
        </w:tc>
        <w:tc>
          <w:tcPr>
            <w:tcW w:w="1215" w:type="dxa"/>
            <w:vAlign w:val="center"/>
          </w:tcPr>
          <w:p w:rsidR="00F175E3" w:rsidRPr="005752E4" w:rsidRDefault="00F175E3" w:rsidP="0077302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15" w:type="dxa"/>
            <w:vAlign w:val="center"/>
          </w:tcPr>
          <w:p w:rsidR="00F175E3" w:rsidRPr="005752E4" w:rsidRDefault="00F175E3" w:rsidP="0077302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F175E3" w:rsidTr="005752E4">
        <w:tc>
          <w:tcPr>
            <w:tcW w:w="595" w:type="dxa"/>
          </w:tcPr>
          <w:p w:rsidR="00F175E3" w:rsidRPr="005752E4" w:rsidRDefault="00F175E3" w:rsidP="00E9236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2348" w:type="dxa"/>
          </w:tcPr>
          <w:p w:rsidR="00F175E3" w:rsidRPr="005752E4" w:rsidRDefault="00F175E3" w:rsidP="00E9236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Транспортні засоби</w:t>
            </w:r>
          </w:p>
        </w:tc>
        <w:tc>
          <w:tcPr>
            <w:tcW w:w="850" w:type="dxa"/>
            <w:vAlign w:val="center"/>
          </w:tcPr>
          <w:p w:rsidR="00F175E3" w:rsidRPr="005752E4" w:rsidRDefault="00F175E3" w:rsidP="005752E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276" w:type="dxa"/>
            <w:vAlign w:val="center"/>
          </w:tcPr>
          <w:p w:rsidR="00F175E3" w:rsidRPr="005752E4" w:rsidRDefault="00F175E3" w:rsidP="005752E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937148</w:t>
            </w:r>
          </w:p>
        </w:tc>
        <w:tc>
          <w:tcPr>
            <w:tcW w:w="850" w:type="dxa"/>
            <w:vAlign w:val="center"/>
          </w:tcPr>
          <w:p w:rsidR="00F175E3" w:rsidRPr="005752E4" w:rsidRDefault="00F175E3" w:rsidP="0077302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418" w:type="dxa"/>
            <w:vAlign w:val="center"/>
          </w:tcPr>
          <w:p w:rsidR="00F175E3" w:rsidRPr="005752E4" w:rsidRDefault="00F175E3" w:rsidP="0077302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937148</w:t>
            </w:r>
          </w:p>
        </w:tc>
        <w:tc>
          <w:tcPr>
            <w:tcW w:w="1215" w:type="dxa"/>
            <w:vAlign w:val="center"/>
          </w:tcPr>
          <w:p w:rsidR="00F175E3" w:rsidRPr="005752E4" w:rsidRDefault="00F175E3" w:rsidP="0077302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15" w:type="dxa"/>
            <w:vAlign w:val="center"/>
          </w:tcPr>
          <w:p w:rsidR="00F175E3" w:rsidRPr="005752E4" w:rsidRDefault="00F175E3" w:rsidP="0077302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F175E3" w:rsidTr="005752E4">
        <w:tc>
          <w:tcPr>
            <w:tcW w:w="595" w:type="dxa"/>
          </w:tcPr>
          <w:p w:rsidR="00F175E3" w:rsidRPr="005752E4" w:rsidRDefault="00F175E3" w:rsidP="00E9236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2348" w:type="dxa"/>
          </w:tcPr>
          <w:p w:rsidR="00F175E3" w:rsidRPr="005752E4" w:rsidRDefault="00F175E3" w:rsidP="00E9236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Інструменти, прилади, інвентар</w:t>
            </w:r>
          </w:p>
        </w:tc>
        <w:tc>
          <w:tcPr>
            <w:tcW w:w="850" w:type="dxa"/>
            <w:vAlign w:val="center"/>
          </w:tcPr>
          <w:p w:rsidR="00F175E3" w:rsidRPr="005752E4" w:rsidRDefault="00F175E3" w:rsidP="005752E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212</w:t>
            </w:r>
          </w:p>
        </w:tc>
        <w:tc>
          <w:tcPr>
            <w:tcW w:w="1276" w:type="dxa"/>
            <w:vAlign w:val="center"/>
          </w:tcPr>
          <w:p w:rsidR="00F175E3" w:rsidRPr="005752E4" w:rsidRDefault="00F175E3" w:rsidP="005752E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291445</w:t>
            </w:r>
          </w:p>
        </w:tc>
        <w:tc>
          <w:tcPr>
            <w:tcW w:w="850" w:type="dxa"/>
            <w:vAlign w:val="center"/>
          </w:tcPr>
          <w:p w:rsidR="00F175E3" w:rsidRPr="005752E4" w:rsidRDefault="00F175E3" w:rsidP="0077302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212</w:t>
            </w:r>
          </w:p>
        </w:tc>
        <w:tc>
          <w:tcPr>
            <w:tcW w:w="1418" w:type="dxa"/>
            <w:vAlign w:val="center"/>
          </w:tcPr>
          <w:p w:rsidR="00F175E3" w:rsidRPr="005752E4" w:rsidRDefault="00F175E3" w:rsidP="0077302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291445</w:t>
            </w:r>
          </w:p>
        </w:tc>
        <w:tc>
          <w:tcPr>
            <w:tcW w:w="1215" w:type="dxa"/>
            <w:vAlign w:val="center"/>
          </w:tcPr>
          <w:p w:rsidR="00F175E3" w:rsidRPr="005752E4" w:rsidRDefault="00F175E3" w:rsidP="0077302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15" w:type="dxa"/>
            <w:vAlign w:val="center"/>
          </w:tcPr>
          <w:p w:rsidR="00F175E3" w:rsidRPr="005752E4" w:rsidRDefault="00F175E3" w:rsidP="0077302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F175E3" w:rsidTr="005752E4">
        <w:tc>
          <w:tcPr>
            <w:tcW w:w="595" w:type="dxa"/>
          </w:tcPr>
          <w:p w:rsidR="00F175E3" w:rsidRPr="005752E4" w:rsidRDefault="00F175E3" w:rsidP="00E9236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2348" w:type="dxa"/>
          </w:tcPr>
          <w:p w:rsidR="00F175E3" w:rsidRPr="005752E4" w:rsidRDefault="00F175E3" w:rsidP="00E9236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Багаторічні насадження</w:t>
            </w:r>
          </w:p>
        </w:tc>
        <w:tc>
          <w:tcPr>
            <w:tcW w:w="850" w:type="dxa"/>
            <w:vAlign w:val="center"/>
          </w:tcPr>
          <w:p w:rsidR="00F175E3" w:rsidRPr="005752E4" w:rsidRDefault="00F175E3" w:rsidP="005752E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687</w:t>
            </w:r>
          </w:p>
        </w:tc>
        <w:tc>
          <w:tcPr>
            <w:tcW w:w="1276" w:type="dxa"/>
            <w:vAlign w:val="center"/>
          </w:tcPr>
          <w:p w:rsidR="00F175E3" w:rsidRPr="005752E4" w:rsidRDefault="00F175E3" w:rsidP="005752E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937</w:t>
            </w:r>
          </w:p>
        </w:tc>
        <w:tc>
          <w:tcPr>
            <w:tcW w:w="850" w:type="dxa"/>
            <w:vAlign w:val="center"/>
          </w:tcPr>
          <w:p w:rsidR="00F175E3" w:rsidRPr="005752E4" w:rsidRDefault="00F175E3" w:rsidP="0077302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687</w:t>
            </w:r>
          </w:p>
        </w:tc>
        <w:tc>
          <w:tcPr>
            <w:tcW w:w="1418" w:type="dxa"/>
            <w:vAlign w:val="center"/>
          </w:tcPr>
          <w:p w:rsidR="00F175E3" w:rsidRPr="005752E4" w:rsidRDefault="00F175E3" w:rsidP="0077302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937</w:t>
            </w:r>
          </w:p>
        </w:tc>
        <w:tc>
          <w:tcPr>
            <w:tcW w:w="1215" w:type="dxa"/>
            <w:vAlign w:val="center"/>
          </w:tcPr>
          <w:p w:rsidR="00F175E3" w:rsidRPr="005752E4" w:rsidRDefault="00F175E3" w:rsidP="0077302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15" w:type="dxa"/>
            <w:vAlign w:val="center"/>
          </w:tcPr>
          <w:p w:rsidR="00F175E3" w:rsidRPr="005752E4" w:rsidRDefault="00F175E3" w:rsidP="0077302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F175E3" w:rsidTr="001426D5">
        <w:tc>
          <w:tcPr>
            <w:tcW w:w="2943" w:type="dxa"/>
            <w:gridSpan w:val="2"/>
            <w:vAlign w:val="center"/>
          </w:tcPr>
          <w:p w:rsidR="00F175E3" w:rsidRPr="001426D5" w:rsidRDefault="00F175E3" w:rsidP="001426D5">
            <w:pPr>
              <w:jc w:val="center"/>
              <w:rPr>
                <w:b/>
                <w:bCs/>
                <w:lang w:val="uk-UA"/>
              </w:rPr>
            </w:pPr>
          </w:p>
          <w:p w:rsidR="00F175E3" w:rsidRPr="001426D5" w:rsidRDefault="00F175E3" w:rsidP="001426D5">
            <w:pPr>
              <w:jc w:val="center"/>
              <w:rPr>
                <w:b/>
                <w:bCs/>
                <w:lang w:val="uk-UA"/>
              </w:rPr>
            </w:pPr>
            <w:r w:rsidRPr="001426D5">
              <w:rPr>
                <w:b/>
                <w:bCs/>
                <w:lang w:val="uk-UA"/>
              </w:rPr>
              <w:t>Всього по основних засобах</w:t>
            </w:r>
          </w:p>
          <w:p w:rsidR="00F175E3" w:rsidRPr="001426D5" w:rsidRDefault="00F175E3" w:rsidP="001426D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F175E3" w:rsidRPr="001426D5" w:rsidRDefault="00F175E3" w:rsidP="001426D5">
            <w:pPr>
              <w:jc w:val="center"/>
              <w:rPr>
                <w:b/>
                <w:bCs/>
                <w:lang w:val="uk-UA"/>
              </w:rPr>
            </w:pPr>
            <w:r w:rsidRPr="001426D5">
              <w:rPr>
                <w:b/>
                <w:bCs/>
                <w:lang w:val="uk-UA"/>
              </w:rPr>
              <w:t>1622</w:t>
            </w:r>
          </w:p>
        </w:tc>
        <w:tc>
          <w:tcPr>
            <w:tcW w:w="1276" w:type="dxa"/>
            <w:vAlign w:val="center"/>
          </w:tcPr>
          <w:p w:rsidR="00F175E3" w:rsidRPr="001426D5" w:rsidRDefault="00F175E3" w:rsidP="001426D5">
            <w:pPr>
              <w:jc w:val="center"/>
              <w:rPr>
                <w:b/>
                <w:bCs/>
                <w:lang w:val="uk-UA"/>
              </w:rPr>
            </w:pPr>
            <w:r w:rsidRPr="001426D5">
              <w:rPr>
                <w:b/>
                <w:bCs/>
                <w:lang w:val="uk-UA"/>
              </w:rPr>
              <w:t>62027934</w:t>
            </w:r>
          </w:p>
        </w:tc>
        <w:tc>
          <w:tcPr>
            <w:tcW w:w="850" w:type="dxa"/>
            <w:vAlign w:val="center"/>
          </w:tcPr>
          <w:p w:rsidR="00F175E3" w:rsidRPr="001426D5" w:rsidRDefault="00F175E3" w:rsidP="0077302B">
            <w:pPr>
              <w:jc w:val="center"/>
              <w:rPr>
                <w:b/>
                <w:bCs/>
                <w:lang w:val="uk-UA"/>
              </w:rPr>
            </w:pPr>
            <w:r w:rsidRPr="001426D5">
              <w:rPr>
                <w:b/>
                <w:bCs/>
                <w:lang w:val="uk-UA"/>
              </w:rPr>
              <w:t>1622</w:t>
            </w:r>
          </w:p>
        </w:tc>
        <w:tc>
          <w:tcPr>
            <w:tcW w:w="1418" w:type="dxa"/>
            <w:vAlign w:val="center"/>
          </w:tcPr>
          <w:p w:rsidR="00F175E3" w:rsidRPr="001426D5" w:rsidRDefault="00F175E3" w:rsidP="0077302B">
            <w:pPr>
              <w:jc w:val="center"/>
              <w:rPr>
                <w:b/>
                <w:bCs/>
                <w:lang w:val="uk-UA"/>
              </w:rPr>
            </w:pPr>
            <w:r w:rsidRPr="001426D5">
              <w:rPr>
                <w:b/>
                <w:bCs/>
                <w:lang w:val="uk-UA"/>
              </w:rPr>
              <w:t>62027934</w:t>
            </w:r>
          </w:p>
        </w:tc>
        <w:tc>
          <w:tcPr>
            <w:tcW w:w="1215" w:type="dxa"/>
            <w:vAlign w:val="center"/>
          </w:tcPr>
          <w:p w:rsidR="00F175E3" w:rsidRPr="005752E4" w:rsidRDefault="00F175E3" w:rsidP="001426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15" w:type="dxa"/>
            <w:vAlign w:val="center"/>
          </w:tcPr>
          <w:p w:rsidR="00F175E3" w:rsidRPr="005752E4" w:rsidRDefault="00F175E3" w:rsidP="0077302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</w:tbl>
    <w:p w:rsidR="005752E4" w:rsidRDefault="005752E4" w:rsidP="00E92361">
      <w:pPr>
        <w:ind w:firstLine="360"/>
        <w:rPr>
          <w:sz w:val="28"/>
          <w:szCs w:val="28"/>
          <w:lang w:val="uk-UA"/>
        </w:rPr>
      </w:pPr>
    </w:p>
    <w:p w:rsidR="00F175E3" w:rsidRPr="00F175E3" w:rsidRDefault="00F175E3" w:rsidP="00F175E3">
      <w:pPr>
        <w:ind w:firstLine="708"/>
        <w:rPr>
          <w:sz w:val="26"/>
          <w:szCs w:val="26"/>
          <w:lang w:val="uk-UA"/>
        </w:rPr>
      </w:pPr>
      <w:r w:rsidRPr="00F175E3">
        <w:rPr>
          <w:b/>
          <w:sz w:val="26"/>
          <w:szCs w:val="26"/>
          <w:lang w:val="uk-UA"/>
        </w:rPr>
        <w:t xml:space="preserve">Голова комісії: </w:t>
      </w:r>
      <w:r>
        <w:rPr>
          <w:b/>
          <w:sz w:val="26"/>
          <w:szCs w:val="26"/>
          <w:lang w:val="uk-UA"/>
        </w:rPr>
        <w:t xml:space="preserve">     </w:t>
      </w:r>
      <w:r w:rsidRPr="00F175E3">
        <w:rPr>
          <w:sz w:val="26"/>
          <w:szCs w:val="26"/>
          <w:lang w:val="uk-UA"/>
        </w:rPr>
        <w:t>Заступник головного лікаря</w:t>
      </w:r>
    </w:p>
    <w:p w:rsidR="00F175E3" w:rsidRPr="00F175E3" w:rsidRDefault="00F175E3" w:rsidP="00F175E3">
      <w:pPr>
        <w:ind w:left="2124" w:firstLine="708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</w:t>
      </w:r>
      <w:r w:rsidRPr="00F175E3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медичної допомоги</w:t>
      </w:r>
      <w:r w:rsidRPr="00F175E3">
        <w:rPr>
          <w:sz w:val="26"/>
          <w:szCs w:val="26"/>
          <w:lang w:val="uk-UA"/>
        </w:rPr>
        <w:t xml:space="preserve"> </w:t>
      </w:r>
      <w:r w:rsidRPr="00F175E3">
        <w:rPr>
          <w:sz w:val="26"/>
          <w:szCs w:val="26"/>
          <w:lang w:val="uk-UA"/>
        </w:rPr>
        <w:tab/>
      </w:r>
      <w:r w:rsidRPr="00F175E3">
        <w:rPr>
          <w:sz w:val="26"/>
          <w:szCs w:val="26"/>
          <w:lang w:val="uk-UA"/>
        </w:rPr>
        <w:tab/>
      </w:r>
      <w:r w:rsidRPr="00F175E3">
        <w:rPr>
          <w:sz w:val="26"/>
          <w:szCs w:val="26"/>
          <w:lang w:val="uk-UA"/>
        </w:rPr>
        <w:tab/>
        <w:t xml:space="preserve">       </w:t>
      </w:r>
      <w:r>
        <w:rPr>
          <w:sz w:val="26"/>
          <w:szCs w:val="26"/>
          <w:lang w:val="uk-UA"/>
        </w:rPr>
        <w:t>Б.В.Трохименко</w:t>
      </w:r>
      <w:r w:rsidRPr="00F175E3">
        <w:rPr>
          <w:sz w:val="26"/>
          <w:szCs w:val="26"/>
          <w:lang w:val="uk-UA"/>
        </w:rPr>
        <w:t xml:space="preserve"> </w:t>
      </w:r>
    </w:p>
    <w:p w:rsidR="00F175E3" w:rsidRPr="00F175E3" w:rsidRDefault="00F175E3" w:rsidP="00F175E3">
      <w:pPr>
        <w:ind w:firstLine="708"/>
        <w:rPr>
          <w:b/>
          <w:sz w:val="26"/>
          <w:szCs w:val="26"/>
          <w:lang w:val="uk-UA"/>
        </w:rPr>
      </w:pPr>
      <w:r w:rsidRPr="00F175E3">
        <w:rPr>
          <w:b/>
          <w:sz w:val="26"/>
          <w:szCs w:val="26"/>
          <w:lang w:val="uk-UA"/>
        </w:rPr>
        <w:t xml:space="preserve">Члени комісії: </w:t>
      </w:r>
    </w:p>
    <w:p w:rsidR="00F175E3" w:rsidRPr="00F175E3" w:rsidRDefault="00F175E3" w:rsidP="00F175E3">
      <w:pPr>
        <w:ind w:left="2124" w:firstLine="708"/>
        <w:rPr>
          <w:sz w:val="26"/>
          <w:szCs w:val="26"/>
          <w:lang w:val="uk-UA"/>
        </w:rPr>
      </w:pPr>
      <w:r w:rsidRPr="00F175E3">
        <w:rPr>
          <w:sz w:val="26"/>
          <w:szCs w:val="26"/>
          <w:lang w:val="uk-UA"/>
        </w:rPr>
        <w:t xml:space="preserve">Головний бухгалтер           </w:t>
      </w:r>
      <w:r w:rsidRPr="00F175E3">
        <w:rPr>
          <w:sz w:val="26"/>
          <w:szCs w:val="26"/>
          <w:lang w:val="uk-UA"/>
        </w:rPr>
        <w:tab/>
        <w:t xml:space="preserve">                А.О.Черниш </w:t>
      </w:r>
    </w:p>
    <w:p w:rsidR="00F175E3" w:rsidRPr="00F175E3" w:rsidRDefault="00F175E3" w:rsidP="00F175E3">
      <w:pPr>
        <w:ind w:left="2124" w:firstLine="708"/>
        <w:rPr>
          <w:sz w:val="26"/>
          <w:szCs w:val="26"/>
          <w:lang w:val="uk-UA"/>
        </w:rPr>
      </w:pPr>
      <w:r w:rsidRPr="00F175E3">
        <w:rPr>
          <w:sz w:val="26"/>
          <w:szCs w:val="26"/>
          <w:lang w:val="uk-UA"/>
        </w:rPr>
        <w:t>Заступник головного лікаря</w:t>
      </w:r>
    </w:p>
    <w:p w:rsidR="00F175E3" w:rsidRPr="00F175E3" w:rsidRDefault="00F175E3" w:rsidP="00F175E3">
      <w:pPr>
        <w:ind w:left="2124" w:firstLine="708"/>
        <w:rPr>
          <w:sz w:val="26"/>
          <w:szCs w:val="26"/>
          <w:lang w:val="uk-UA"/>
        </w:rPr>
      </w:pPr>
      <w:r w:rsidRPr="00F175E3">
        <w:rPr>
          <w:sz w:val="26"/>
          <w:szCs w:val="26"/>
          <w:lang w:val="uk-UA"/>
        </w:rPr>
        <w:t xml:space="preserve"> з технічних питань </w:t>
      </w:r>
      <w:r w:rsidRPr="00F175E3">
        <w:rPr>
          <w:sz w:val="26"/>
          <w:szCs w:val="26"/>
          <w:lang w:val="uk-UA"/>
        </w:rPr>
        <w:tab/>
      </w:r>
      <w:r w:rsidRPr="00F175E3">
        <w:rPr>
          <w:sz w:val="26"/>
          <w:szCs w:val="26"/>
          <w:lang w:val="uk-UA"/>
        </w:rPr>
        <w:tab/>
      </w:r>
      <w:r w:rsidRPr="00F175E3">
        <w:rPr>
          <w:sz w:val="26"/>
          <w:szCs w:val="26"/>
          <w:lang w:val="uk-UA"/>
        </w:rPr>
        <w:tab/>
        <w:t xml:space="preserve">      В.М.Лисак </w:t>
      </w:r>
    </w:p>
    <w:p w:rsidR="00F175E3" w:rsidRPr="00F175E3" w:rsidRDefault="00F175E3" w:rsidP="00F175E3">
      <w:pPr>
        <w:ind w:left="2124" w:firstLine="708"/>
        <w:rPr>
          <w:sz w:val="26"/>
          <w:szCs w:val="26"/>
          <w:lang w:val="uk-UA"/>
        </w:rPr>
      </w:pPr>
      <w:r w:rsidRPr="00F175E3">
        <w:rPr>
          <w:sz w:val="26"/>
          <w:szCs w:val="26"/>
          <w:lang w:val="uk-UA"/>
        </w:rPr>
        <w:t xml:space="preserve">Головна медсестра лікарні </w:t>
      </w:r>
      <w:r w:rsidRPr="00F175E3">
        <w:rPr>
          <w:sz w:val="26"/>
          <w:szCs w:val="26"/>
          <w:lang w:val="uk-UA"/>
        </w:rPr>
        <w:tab/>
      </w:r>
      <w:r w:rsidRPr="00F175E3">
        <w:rPr>
          <w:sz w:val="26"/>
          <w:szCs w:val="26"/>
          <w:lang w:val="uk-UA"/>
        </w:rPr>
        <w:tab/>
        <w:t xml:space="preserve">      В.К.Мазур  </w:t>
      </w:r>
    </w:p>
    <w:p w:rsidR="00F175E3" w:rsidRPr="00F175E3" w:rsidRDefault="00F175E3" w:rsidP="00F175E3">
      <w:pPr>
        <w:ind w:left="2832"/>
        <w:rPr>
          <w:sz w:val="26"/>
          <w:szCs w:val="26"/>
          <w:lang w:val="uk-UA"/>
        </w:rPr>
      </w:pPr>
      <w:r w:rsidRPr="00F175E3">
        <w:rPr>
          <w:sz w:val="26"/>
          <w:szCs w:val="26"/>
          <w:lang w:val="uk-UA"/>
        </w:rPr>
        <w:t xml:space="preserve">Бухгалтер   </w:t>
      </w:r>
      <w:r w:rsidRPr="00F175E3">
        <w:rPr>
          <w:sz w:val="26"/>
          <w:szCs w:val="26"/>
          <w:lang w:val="uk-UA"/>
        </w:rPr>
        <w:tab/>
      </w:r>
      <w:r w:rsidRPr="00F175E3">
        <w:rPr>
          <w:sz w:val="26"/>
          <w:szCs w:val="26"/>
          <w:lang w:val="uk-UA"/>
        </w:rPr>
        <w:tab/>
      </w:r>
      <w:r w:rsidRPr="00F175E3">
        <w:rPr>
          <w:sz w:val="26"/>
          <w:szCs w:val="26"/>
          <w:lang w:val="uk-UA"/>
        </w:rPr>
        <w:tab/>
        <w:t xml:space="preserve">               </w:t>
      </w:r>
      <w:r>
        <w:rPr>
          <w:sz w:val="26"/>
          <w:szCs w:val="26"/>
          <w:lang w:val="uk-UA"/>
        </w:rPr>
        <w:t xml:space="preserve">           </w:t>
      </w:r>
      <w:r w:rsidRPr="00F175E3">
        <w:rPr>
          <w:sz w:val="26"/>
          <w:szCs w:val="26"/>
          <w:lang w:val="uk-UA"/>
        </w:rPr>
        <w:t xml:space="preserve"> Л.М.Сташко</w:t>
      </w:r>
    </w:p>
    <w:p w:rsidR="00042002" w:rsidRDefault="00F175E3" w:rsidP="00F175E3">
      <w:pPr>
        <w:ind w:left="2832"/>
        <w:rPr>
          <w:sz w:val="26"/>
          <w:szCs w:val="26"/>
          <w:lang w:val="uk-UA"/>
        </w:rPr>
      </w:pPr>
      <w:r w:rsidRPr="00F175E3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Заступник гол. бухгалтера                        В.В.</w:t>
      </w:r>
      <w:proofErr w:type="spellStart"/>
      <w:r>
        <w:rPr>
          <w:sz w:val="26"/>
          <w:szCs w:val="26"/>
          <w:lang w:val="uk-UA"/>
        </w:rPr>
        <w:t>Слободиська</w:t>
      </w:r>
      <w:proofErr w:type="spellEnd"/>
    </w:p>
    <w:p w:rsidR="00F175E3" w:rsidRDefault="00F175E3" w:rsidP="00F175E3">
      <w:pPr>
        <w:ind w:left="2832"/>
        <w:rPr>
          <w:sz w:val="18"/>
          <w:szCs w:val="18"/>
          <w:lang w:val="uk-UA"/>
        </w:rPr>
      </w:pPr>
    </w:p>
    <w:sectPr w:rsidR="00F175E3" w:rsidSect="005B35B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7043"/>
    <w:rsid w:val="00042002"/>
    <w:rsid w:val="000D1DBA"/>
    <w:rsid w:val="001426D5"/>
    <w:rsid w:val="00145AAC"/>
    <w:rsid w:val="0017053B"/>
    <w:rsid w:val="001B56BF"/>
    <w:rsid w:val="001D4554"/>
    <w:rsid w:val="00207539"/>
    <w:rsid w:val="00237433"/>
    <w:rsid w:val="00260E2A"/>
    <w:rsid w:val="00316C13"/>
    <w:rsid w:val="003618D5"/>
    <w:rsid w:val="003C47AF"/>
    <w:rsid w:val="004B4EBB"/>
    <w:rsid w:val="00500ECD"/>
    <w:rsid w:val="0052399A"/>
    <w:rsid w:val="00547043"/>
    <w:rsid w:val="005752E4"/>
    <w:rsid w:val="00591E6E"/>
    <w:rsid w:val="005A6020"/>
    <w:rsid w:val="005B35B9"/>
    <w:rsid w:val="00611B79"/>
    <w:rsid w:val="00653E74"/>
    <w:rsid w:val="00660571"/>
    <w:rsid w:val="0068113D"/>
    <w:rsid w:val="006D7CE0"/>
    <w:rsid w:val="0077468D"/>
    <w:rsid w:val="007964CD"/>
    <w:rsid w:val="00797C6F"/>
    <w:rsid w:val="007B587D"/>
    <w:rsid w:val="00803F31"/>
    <w:rsid w:val="00870E6D"/>
    <w:rsid w:val="008A5BA5"/>
    <w:rsid w:val="008E035C"/>
    <w:rsid w:val="00953775"/>
    <w:rsid w:val="009B5809"/>
    <w:rsid w:val="00A9112D"/>
    <w:rsid w:val="00BB593A"/>
    <w:rsid w:val="00C3176F"/>
    <w:rsid w:val="00C97EDD"/>
    <w:rsid w:val="00CA0486"/>
    <w:rsid w:val="00CE64EC"/>
    <w:rsid w:val="00D73D8E"/>
    <w:rsid w:val="00DF69AF"/>
    <w:rsid w:val="00E1214E"/>
    <w:rsid w:val="00E92361"/>
    <w:rsid w:val="00F12455"/>
    <w:rsid w:val="00F175E3"/>
    <w:rsid w:val="00F4328B"/>
    <w:rsid w:val="00FD2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547043"/>
    <w:rPr>
      <w:rFonts w:ascii="Journal" w:hAnsi="Journal"/>
      <w:sz w:val="28"/>
      <w:szCs w:val="20"/>
      <w:lang w:val="uk-UA"/>
    </w:rPr>
  </w:style>
  <w:style w:type="character" w:styleId="a3">
    <w:name w:val="Hyperlink"/>
    <w:basedOn w:val="a0"/>
    <w:rsid w:val="00547043"/>
    <w:rPr>
      <w:color w:val="0000FF"/>
      <w:u w:val="single"/>
    </w:rPr>
  </w:style>
  <w:style w:type="paragraph" w:styleId="a4">
    <w:name w:val="No Spacing"/>
    <w:uiPriority w:val="1"/>
    <w:qFormat/>
    <w:rsid w:val="00547043"/>
    <w:pPr>
      <w:spacing w:after="0" w:line="240" w:lineRule="auto"/>
    </w:pPr>
    <w:rPr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870E6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0E6D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7">
    <w:name w:val="Table Grid"/>
    <w:basedOn w:val="a1"/>
    <w:uiPriority w:val="39"/>
    <w:rsid w:val="005752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8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kl2schmd@ukr.ne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963</Words>
  <Characters>550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</dc:creator>
  <cp:lastModifiedBy>Валерій</cp:lastModifiedBy>
  <cp:revision>5</cp:revision>
  <cp:lastPrinted>2019-07-23T11:37:00Z</cp:lastPrinted>
  <dcterms:created xsi:type="dcterms:W3CDTF">2019-07-23T11:18:00Z</dcterms:created>
  <dcterms:modified xsi:type="dcterms:W3CDTF">2019-07-23T11:40:00Z</dcterms:modified>
</cp:coreProperties>
</file>